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1C4E" w:rsidRDefault="00AD1C4E" w:rsidP="00AD1C4E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23"/>
      <w:bookmarkStart w:id="1" w:name="OLE_LINK24"/>
      <w:r>
        <w:rPr>
          <w:rFonts w:ascii="Arial" w:hAnsi="Arial"/>
          <w:b/>
          <w:sz w:val="36"/>
          <w:szCs w:val="36"/>
        </w:rPr>
        <w:t>Energy of a Pendulum</w:t>
      </w:r>
      <w:bookmarkEnd w:id="0"/>
      <w:bookmarkEnd w:id="1"/>
    </w:p>
    <w:p w:rsidR="00AD1C4E" w:rsidRDefault="00AD1C4E" w:rsidP="00AD1C4E">
      <w:pPr>
        <w:rPr>
          <w:rFonts w:ascii="Arial" w:hAnsi="Arial" w:cs="Arial"/>
          <w:sz w:val="22"/>
          <w:szCs w:val="22"/>
        </w:rPr>
      </w:pPr>
    </w:p>
    <w:p w:rsidR="00AD1C4E" w:rsidRDefault="00416030" w:rsidP="00AD1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4E" w:rsidRDefault="00416030" w:rsidP="00AD1C4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D1C4E" w:rsidRDefault="00416030" w:rsidP="00AD1C4E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1C4E" w:rsidRDefault="00AD1C4E" w:rsidP="00AD1C4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D1C4E" w:rsidRDefault="00AD1C4E" w:rsidP="00AD1C4E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D1C4E" w:rsidRPr="009E5D16" w:rsidRDefault="00AD1C4E" w:rsidP="00AD1C4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Conservation of energy</w:t>
      </w:r>
      <w:r>
        <w:rPr>
          <w:rFonts w:ascii="Arial" w:hAnsi="Arial" w:cs="Arial"/>
          <w:sz w:val="22"/>
          <w:szCs w:val="22"/>
        </w:rPr>
        <w:t xml:space="preserve"> – the p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rinciple that the total energy in a closed system remains constant.</w:t>
      </w:r>
    </w:p>
    <w:p w:rsidR="00AD1C4E" w:rsidRPr="009E5D16" w:rsidRDefault="00AD1C4E" w:rsidP="00AD1C4E">
      <w:pPr>
        <w:ind w:left="720"/>
        <w:rPr>
          <w:rFonts w:ascii="Arial" w:hAnsi="Arial" w:cs="Arial"/>
          <w:sz w:val="22"/>
          <w:szCs w:val="22"/>
        </w:rPr>
      </w:pPr>
    </w:p>
    <w:p w:rsidR="00AD1C4E" w:rsidRDefault="00AD1C4E" w:rsidP="00AD1C4E">
      <w:pPr>
        <w:numPr>
          <w:ilvl w:val="0"/>
          <w:numId w:val="11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Gravitational potential energy</w:t>
      </w:r>
      <w:r>
        <w:rPr>
          <w:rFonts w:ascii="Arial" w:hAnsi="Arial" w:cs="Arial"/>
          <w:sz w:val="22"/>
          <w:szCs w:val="22"/>
        </w:rPr>
        <w:t xml:space="preserve"> – </w:t>
      </w:r>
      <w:r w:rsidRPr="00E15C79">
        <w:rPr>
          <w:rFonts w:ascii="Arial" w:hAnsi="Arial" w:cs="Arial"/>
          <w:i/>
          <w:sz w:val="22"/>
          <w:szCs w:val="22"/>
        </w:rPr>
        <w:t>potential energy</w:t>
      </w:r>
      <w:r>
        <w:rPr>
          <w:rFonts w:ascii="Arial" w:hAnsi="Arial" w:cs="Arial"/>
          <w:sz w:val="22"/>
          <w:szCs w:val="22"/>
        </w:rPr>
        <w:t xml:space="preserve"> that depends on an object’s position within a gravitational field such as that exerted by Earth.</w:t>
      </w:r>
    </w:p>
    <w:p w:rsidR="00AD1C4E" w:rsidRDefault="00AD1C4E" w:rsidP="00AD1C4E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Gravitational potential energy is represented by several symbols: </w:t>
      </w:r>
      <w:r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PE</w:t>
      </w:r>
      <w:r>
        <w:rPr>
          <w:rFonts w:ascii="Arial" w:hAnsi="Arial" w:cs="Arial"/>
          <w:sz w:val="22"/>
          <w:szCs w:val="22"/>
        </w:rPr>
        <w:t xml:space="preserve">, or </w:t>
      </w:r>
      <w:r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.</w:t>
      </w:r>
    </w:p>
    <w:p w:rsidR="00AD1C4E" w:rsidRDefault="00AD1C4E" w:rsidP="00AD1C4E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Earth, an object’s gravitational potential energy depends on the object’s weight and height above Earth’s surface.</w:t>
      </w:r>
    </w:p>
    <w:p w:rsidR="00AD1C4E" w:rsidRDefault="00AD1C4E" w:rsidP="00AD1C4E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formula for gravitational potential energy is </w:t>
      </w:r>
      <w:r w:rsidRPr="00D86C70"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sz w:val="22"/>
          <w:szCs w:val="22"/>
        </w:rPr>
        <w:t xml:space="preserve"> = </w:t>
      </w:r>
      <w:proofErr w:type="spellStart"/>
      <w:proofErr w:type="gramStart"/>
      <w:r>
        <w:rPr>
          <w:rFonts w:ascii="Arial" w:hAnsi="Arial" w:cs="Arial"/>
          <w:i/>
          <w:sz w:val="22"/>
          <w:szCs w:val="22"/>
        </w:rPr>
        <w:t>wh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sz w:val="22"/>
          <w:szCs w:val="22"/>
        </w:rPr>
        <w:t xml:space="preserve"> = </w:t>
      </w:r>
      <w:proofErr w:type="spellStart"/>
      <w:r>
        <w:rPr>
          <w:rFonts w:ascii="Arial" w:hAnsi="Arial" w:cs="Arial"/>
          <w:i/>
          <w:sz w:val="22"/>
          <w:szCs w:val="22"/>
        </w:rPr>
        <w:t>mgh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</w:p>
    <w:p w:rsidR="00AD1C4E" w:rsidRDefault="00416030" w:rsidP="00AD1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146050</wp:posOffset>
                </wp:positionV>
                <wp:extent cx="2045970" cy="2227580"/>
                <wp:effectExtent l="0" t="127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222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4E" w:rsidRDefault="00416030" w:rsidP="00AD1C4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816100" cy="1917700"/>
                                  <wp:effectExtent l="0" t="0" r="0" b="6350"/>
                                  <wp:docPr id="2" name="Picture 2" descr="EnergyPendulum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nergyPendulum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6100" cy="191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1C4E" w:rsidRPr="00CB1BB0" w:rsidRDefault="00AD1C4E" w:rsidP="00AD1C4E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D1C4E" w:rsidRPr="008F10D5" w:rsidRDefault="00AD1C4E" w:rsidP="00AD1C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F10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Pendulum</w:t>
                            </w:r>
                          </w:p>
                          <w:p w:rsidR="00AD1C4E" w:rsidRPr="00C8063C" w:rsidRDefault="00AD1C4E" w:rsidP="00AD1C4E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AD1C4E" w:rsidRPr="00C8063C" w:rsidRDefault="00AD1C4E" w:rsidP="00AD1C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14.7pt;margin-top:11.5pt;width:161.1pt;height:17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fVug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" filled="f" stroked="f">
                <v:textbox>
                  <w:txbxContent>
                    <w:p w:rsidR="00AD1C4E" w:rsidRDefault="00416030" w:rsidP="00AD1C4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816100" cy="1917700"/>
                            <wp:effectExtent l="0" t="0" r="0" b="6350"/>
                            <wp:docPr id="2" name="Picture 2" descr="EnergyPendulum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nergyPendulum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6100" cy="191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1C4E" w:rsidRPr="00CB1BB0" w:rsidRDefault="00AD1C4E" w:rsidP="00AD1C4E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AD1C4E" w:rsidRPr="008F10D5" w:rsidRDefault="00AD1C4E" w:rsidP="00AD1C4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F10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Pendulum</w:t>
                      </w:r>
                    </w:p>
                    <w:p w:rsidR="00AD1C4E" w:rsidRPr="00C8063C" w:rsidRDefault="00AD1C4E" w:rsidP="00AD1C4E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AD1C4E" w:rsidRPr="00C8063C" w:rsidRDefault="00AD1C4E" w:rsidP="00AD1C4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1C4E" w:rsidRDefault="00AD1C4E" w:rsidP="00CB1BB0">
      <w:pPr>
        <w:numPr>
          <w:ilvl w:val="0"/>
          <w:numId w:val="11"/>
        </w:numPr>
        <w:suppressAutoHyphens w:val="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Kinetic energy</w:t>
      </w:r>
      <w:r>
        <w:rPr>
          <w:rFonts w:ascii="Arial" w:hAnsi="Arial" w:cs="Arial"/>
          <w:sz w:val="22"/>
          <w:szCs w:val="22"/>
        </w:rPr>
        <w:t xml:space="preserve"> – energy of motion.</w:t>
      </w:r>
    </w:p>
    <w:p w:rsidR="00AD1C4E" w:rsidRDefault="00AD1C4E" w:rsidP="00CB1BB0">
      <w:pPr>
        <w:numPr>
          <w:ilvl w:val="1"/>
          <w:numId w:val="11"/>
        </w:numPr>
        <w:suppressAutoHyphens w:val="0"/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Kinetic energy is represented by the symbol 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or simply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.</w:t>
      </w:r>
    </w:p>
    <w:p w:rsidR="00AD1C4E" w:rsidRPr="002456E8" w:rsidRDefault="00AD1C4E" w:rsidP="00CB1BB0">
      <w:pPr>
        <w:numPr>
          <w:ilvl w:val="1"/>
          <w:numId w:val="11"/>
        </w:numPr>
        <w:suppressAutoHyphens w:val="0"/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formula for kinetic energy is 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</w:t>
      </w:r>
      <w:r w:rsidRPr="00C57DFC"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÷ 2.</w:t>
      </w:r>
    </w:p>
    <w:p w:rsidR="00AD1C4E" w:rsidRDefault="00AD1C4E" w:rsidP="00CB1BB0">
      <w:pPr>
        <w:suppressAutoHyphens w:val="0"/>
        <w:ind w:left="720" w:right="3240"/>
        <w:rPr>
          <w:rFonts w:ascii="Arial" w:hAnsi="Arial" w:cs="Arial"/>
          <w:sz w:val="22"/>
          <w:szCs w:val="22"/>
          <w:u w:val="single"/>
        </w:rPr>
      </w:pPr>
    </w:p>
    <w:p w:rsidR="00AD1C4E" w:rsidRPr="009E5D16" w:rsidRDefault="00AD1C4E" w:rsidP="00CB1BB0">
      <w:pPr>
        <w:numPr>
          <w:ilvl w:val="0"/>
          <w:numId w:val="7"/>
        </w:numPr>
        <w:suppressAutoHyphens w:val="0"/>
        <w:ind w:right="3240"/>
        <w:rPr>
          <w:rFonts w:ascii="Arial" w:hAnsi="Arial" w:cs="Arial"/>
          <w:sz w:val="22"/>
          <w:szCs w:val="22"/>
          <w:u w:val="single"/>
        </w:rPr>
      </w:pPr>
      <w:r w:rsidRPr="009E5D16">
        <w:rPr>
          <w:rFonts w:ascii="Arial" w:hAnsi="Arial" w:cs="Arial"/>
          <w:sz w:val="22"/>
          <w:szCs w:val="22"/>
          <w:u w:val="single"/>
        </w:rPr>
        <w:t>Pendulum</w:t>
      </w:r>
      <w:r w:rsidRPr="009E5D16">
        <w:rPr>
          <w:rFonts w:ascii="Arial" w:hAnsi="Arial" w:cs="Arial"/>
          <w:sz w:val="22"/>
          <w:szCs w:val="22"/>
        </w:rPr>
        <w:t xml:space="preserve"> – a weight that can swing freely.</w:t>
      </w:r>
    </w:p>
    <w:p w:rsidR="00AD1C4E" w:rsidRPr="00805B05" w:rsidRDefault="00AD1C4E" w:rsidP="00CB1BB0">
      <w:pPr>
        <w:ind w:left="720" w:right="3240"/>
        <w:rPr>
          <w:rFonts w:ascii="Arial" w:hAnsi="Arial"/>
          <w:sz w:val="22"/>
        </w:rPr>
      </w:pPr>
    </w:p>
    <w:p w:rsidR="00AD1C4E" w:rsidRDefault="00AD1C4E" w:rsidP="00CB1BB0">
      <w:pPr>
        <w:numPr>
          <w:ilvl w:val="0"/>
          <w:numId w:val="11"/>
        </w:numPr>
        <w:suppressAutoHyphens w:val="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Potential energy</w:t>
      </w:r>
      <w:r>
        <w:rPr>
          <w:rFonts w:ascii="Arial" w:hAnsi="Arial" w:cs="Arial"/>
          <w:sz w:val="22"/>
          <w:szCs w:val="22"/>
        </w:rPr>
        <w:t xml:space="preserve"> – </w:t>
      </w:r>
      <w:r w:rsidRPr="00D86C70">
        <w:rPr>
          <w:rFonts w:ascii="Arial" w:hAnsi="Arial" w:cs="Arial"/>
          <w:sz w:val="22"/>
          <w:szCs w:val="22"/>
        </w:rPr>
        <w:t>the energy an object has because of its position or shape</w:t>
      </w:r>
      <w:r>
        <w:rPr>
          <w:rFonts w:ascii="Arial" w:hAnsi="Arial" w:cs="Arial"/>
          <w:sz w:val="22"/>
          <w:szCs w:val="22"/>
        </w:rPr>
        <w:t>.</w:t>
      </w:r>
    </w:p>
    <w:p w:rsidR="00AD1C4E" w:rsidRDefault="00AD1C4E" w:rsidP="00CB1BB0">
      <w:pPr>
        <w:numPr>
          <w:ilvl w:val="1"/>
          <w:numId w:val="11"/>
        </w:numPr>
        <w:suppressAutoHyphens w:val="0"/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Potential energy that is dependent on an object’s position above earth is known as </w:t>
      </w:r>
      <w:proofErr w:type="gramStart"/>
      <w:r>
        <w:rPr>
          <w:rFonts w:ascii="Arial" w:hAnsi="Arial" w:cs="Arial"/>
          <w:sz w:val="22"/>
          <w:szCs w:val="22"/>
        </w:rPr>
        <w:t>gravitational</w:t>
      </w:r>
      <w:proofErr w:type="gramEnd"/>
      <w:r>
        <w:rPr>
          <w:rFonts w:ascii="Arial" w:hAnsi="Arial" w:cs="Arial"/>
          <w:sz w:val="22"/>
          <w:szCs w:val="22"/>
        </w:rPr>
        <w:t xml:space="preserve"> potential energy.</w:t>
      </w:r>
    </w:p>
    <w:p w:rsidR="00AD1C4E" w:rsidRDefault="00AD1C4E" w:rsidP="00CB1BB0">
      <w:pPr>
        <w:numPr>
          <w:ilvl w:val="1"/>
          <w:numId w:val="11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Potential energy that is dependent on an object’s shape (such as a stretched rubber band) is known as </w:t>
      </w:r>
      <w:r w:rsidRPr="00D86C70">
        <w:rPr>
          <w:rFonts w:ascii="Arial" w:hAnsi="Arial" w:cs="Arial"/>
          <w:i/>
          <w:sz w:val="22"/>
          <w:szCs w:val="22"/>
        </w:rPr>
        <w:t>elastic potential energy</w:t>
      </w:r>
      <w:r>
        <w:rPr>
          <w:rFonts w:ascii="Arial" w:hAnsi="Arial" w:cs="Arial"/>
          <w:sz w:val="22"/>
          <w:szCs w:val="22"/>
        </w:rPr>
        <w:t>.</w:t>
      </w:r>
    </w:p>
    <w:p w:rsidR="00AD1C4E" w:rsidRPr="009E5D16" w:rsidRDefault="00AD1C4E" w:rsidP="00AD1C4E">
      <w:pPr>
        <w:ind w:left="720" w:right="2430"/>
        <w:rPr>
          <w:rFonts w:ascii="Arial" w:hAnsi="Arial" w:cs="Arial"/>
          <w:sz w:val="22"/>
          <w:szCs w:val="22"/>
          <w:u w:val="single"/>
        </w:rPr>
      </w:pPr>
    </w:p>
    <w:p w:rsidR="00AD1C4E" w:rsidRPr="00F95A41" w:rsidRDefault="00AD1C4E" w:rsidP="00AD1C4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Velocity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speed and direction of a moving object.</w:t>
      </w:r>
    </w:p>
    <w:p w:rsidR="00AD1C4E" w:rsidRPr="00F06E32" w:rsidRDefault="00AD1C4E" w:rsidP="00AD1C4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velocity of an object can be described by a vector. </w:t>
      </w:r>
    </w:p>
    <w:p w:rsidR="00AD1C4E" w:rsidRPr="00D475BC" w:rsidRDefault="00AD1C4E" w:rsidP="00AD1C4E">
      <w:pPr>
        <w:suppressAutoHyphens w:val="0"/>
        <w:ind w:right="2520"/>
        <w:rPr>
          <w:rFonts w:ascii="Arial" w:hAnsi="Arial" w:cs="Arial"/>
          <w:sz w:val="22"/>
          <w:szCs w:val="22"/>
          <w:u w:val="single"/>
        </w:rPr>
      </w:pPr>
    </w:p>
    <w:sectPr w:rsidR="00AD1C4E" w:rsidRPr="00D475BC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76" w:rsidRDefault="00E60D76">
      <w:r>
        <w:separator/>
      </w:r>
    </w:p>
  </w:endnote>
  <w:endnote w:type="continuationSeparator" w:id="0">
    <w:p w:rsidR="00E60D76" w:rsidRDefault="00E6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C4E" w:rsidRDefault="00AD1C4E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416030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C4E" w:rsidRDefault="00002E79">
    <w:pPr>
      <w:pStyle w:val="Footer"/>
      <w:rPr>
        <w:lang w:val="en-US"/>
      </w:rPr>
    </w:pPr>
    <w:r w:rsidRPr="00002E79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8A4628D" wp14:editId="75657F7B">
              <wp:simplePos x="0" y="0"/>
              <wp:positionH relativeFrom="margin">
                <wp:posOffset>-952500</wp:posOffset>
              </wp:positionH>
              <wp:positionV relativeFrom="paragraph">
                <wp:posOffset>-88900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E79" w:rsidRPr="00002E79" w:rsidRDefault="00002E79" w:rsidP="00002E7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02E7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A4628D" id="Group 31" o:spid="_x0000_s1028" style="position:absolute;margin-left:-75pt;margin-top:-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2Sj3/4QAAAAwBAAAPAAAAAAAAAAAAAAAAAA8IAABkcnMvZG93bnJl&#10;di54bWxQSwECLQAKAAAAAAAAACEAnEnJvSluAAApbgAAFQAAAAAAAAAAAAAAAAAdCQAAZHJzL21l&#10;ZGlhL2ltYWdlMS5qcGVnUEsFBgAAAAAGAAYAfQEAAHl3AAAAAA==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02E79" w:rsidRPr="00002E79" w:rsidRDefault="00002E79" w:rsidP="00002E7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02E7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76" w:rsidRDefault="00E60D76">
      <w:r>
        <w:separator/>
      </w:r>
    </w:p>
  </w:footnote>
  <w:footnote w:type="continuationSeparator" w:id="0">
    <w:p w:rsidR="00E60D76" w:rsidRDefault="00E60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C4E" w:rsidRDefault="00002E79">
    <w:pPr>
      <w:pStyle w:val="Header"/>
      <w:rPr>
        <w:lang w:val="en-US"/>
      </w:rPr>
    </w:pPr>
    <w:r w:rsidRPr="00002E79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041B7D0B" wp14:editId="2D98CF10">
          <wp:simplePos x="0" y="0"/>
          <wp:positionH relativeFrom="margin">
            <wp:posOffset>-1016000</wp:posOffset>
          </wp:positionH>
          <wp:positionV relativeFrom="page">
            <wp:posOffset>25400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pt;height:1288pt" filled="t">
        <v:fill color2="black"/>
        <v:imagedata r:id="rId1" o:title=""/>
      </v:shape>
    </w:pict>
  </w:numPicBullet>
  <w:numPicBullet w:numPicBulletId="1">
    <w:pict>
      <v:shape id="_x0000_i1038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2E79"/>
    <w:rsid w:val="00215403"/>
    <w:rsid w:val="00416030"/>
    <w:rsid w:val="00820DCD"/>
    <w:rsid w:val="0083599B"/>
    <w:rsid w:val="00AD1C4E"/>
    <w:rsid w:val="00CB1BB0"/>
    <w:rsid w:val="00E6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5EFE9C-28A8-45CB-8B20-DD803DB6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ColorfulList-Accent1">
    <w:name w:val="Colorful List Accent 1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of a Pendulum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of a Pendulum</dc:title>
  <dc:subject/>
  <dc:creator>ExploreLearning</dc:creator>
  <cp:keywords/>
  <cp:lastModifiedBy>David</cp:lastModifiedBy>
  <cp:revision>3</cp:revision>
  <cp:lastPrinted>2007-02-01T21:34:00Z</cp:lastPrinted>
  <dcterms:created xsi:type="dcterms:W3CDTF">2019-05-06T16:50:00Z</dcterms:created>
  <dcterms:modified xsi:type="dcterms:W3CDTF">2019-05-06T16:51:00Z</dcterms:modified>
</cp:coreProperties>
</file>